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D9" w:rsidRPr="00890485" w:rsidRDefault="002B57A5" w:rsidP="00D0631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0485">
        <w:rPr>
          <w:b/>
          <w:noProof/>
          <w:sz w:val="24"/>
          <w:szCs w:val="24"/>
        </w:rPr>
        <w:drawing>
          <wp:inline distT="0" distB="0" distL="0" distR="0" wp14:anchorId="4CCAFA54" wp14:editId="21F241C2">
            <wp:extent cx="914400" cy="81103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bama_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1B" w:rsidRPr="00890485" w:rsidRDefault="00D142DB" w:rsidP="00D0631B">
      <w:pPr>
        <w:jc w:val="center"/>
        <w:rPr>
          <w:b/>
          <w:sz w:val="24"/>
          <w:szCs w:val="24"/>
        </w:rPr>
      </w:pPr>
      <w:r w:rsidRPr="00890485">
        <w:rPr>
          <w:b/>
          <w:sz w:val="24"/>
          <w:szCs w:val="24"/>
        </w:rPr>
        <w:t>ALABAMA BOARD OF MEDICAL EXAMINERS</w:t>
      </w:r>
    </w:p>
    <w:p w:rsidR="00D0631B" w:rsidRPr="00890485" w:rsidRDefault="00D0631B" w:rsidP="00D0631B">
      <w:pPr>
        <w:jc w:val="center"/>
        <w:rPr>
          <w:b/>
          <w:sz w:val="24"/>
          <w:szCs w:val="24"/>
        </w:rPr>
      </w:pPr>
    </w:p>
    <w:p w:rsidR="00D0631B" w:rsidRPr="00890485" w:rsidRDefault="00E770F6" w:rsidP="00D0631B">
      <w:pPr>
        <w:jc w:val="center"/>
        <w:rPr>
          <w:b/>
          <w:sz w:val="24"/>
          <w:szCs w:val="24"/>
        </w:rPr>
      </w:pPr>
      <w:r w:rsidRPr="00890485">
        <w:rPr>
          <w:b/>
          <w:sz w:val="24"/>
          <w:szCs w:val="24"/>
        </w:rPr>
        <w:t xml:space="preserve">Otolaryngology </w:t>
      </w:r>
      <w:r w:rsidR="00DD65AD">
        <w:rPr>
          <w:b/>
          <w:sz w:val="24"/>
          <w:szCs w:val="24"/>
        </w:rPr>
        <w:t xml:space="preserve">Specialty Protocol Request to Train </w:t>
      </w:r>
    </w:p>
    <w:p w:rsidR="00E770F6" w:rsidRPr="00890485" w:rsidRDefault="00E770F6" w:rsidP="00D0631B">
      <w:pPr>
        <w:jc w:val="center"/>
        <w:rPr>
          <w:b/>
          <w:sz w:val="24"/>
          <w:szCs w:val="24"/>
        </w:rPr>
      </w:pPr>
    </w:p>
    <w:p w:rsidR="00E770F6" w:rsidRPr="00890485" w:rsidRDefault="00E770F6" w:rsidP="00E770F6">
      <w:r w:rsidRPr="00890485">
        <w:t>CRNP Name: __________________________________License Number: ___________________</w:t>
      </w:r>
    </w:p>
    <w:p w:rsidR="00E770F6" w:rsidRPr="00890485" w:rsidRDefault="00E770F6" w:rsidP="00E770F6"/>
    <w:p w:rsidR="00E770F6" w:rsidRPr="00890485" w:rsidRDefault="00E770F6" w:rsidP="00E770F6">
      <w:r w:rsidRPr="00890485">
        <w:t xml:space="preserve">PA </w:t>
      </w:r>
      <w:r w:rsidR="00AE17BB" w:rsidRPr="00890485">
        <w:t>Name:</w:t>
      </w:r>
      <w:r w:rsidRPr="00890485">
        <w:t xml:space="preserve"> ____________________________________License Number: ___________________</w:t>
      </w:r>
    </w:p>
    <w:p w:rsidR="00E770F6" w:rsidRPr="00890485" w:rsidRDefault="00E770F6" w:rsidP="00E770F6"/>
    <w:p w:rsidR="00AE17BB" w:rsidRPr="00890485" w:rsidRDefault="00E770F6" w:rsidP="00E770F6">
      <w:r w:rsidRPr="00890485">
        <w:t xml:space="preserve">Collaborating or Supervising Physician must </w:t>
      </w:r>
      <w:r w:rsidR="00AE17BB" w:rsidRPr="00890485">
        <w:t>certify</w:t>
      </w:r>
      <w:r w:rsidRPr="00890485">
        <w:t xml:space="preserve"> that the </w:t>
      </w:r>
      <w:r w:rsidRPr="00890485">
        <w:rPr>
          <w:b/>
        </w:rPr>
        <w:t>Initial Requirements</w:t>
      </w:r>
      <w:r w:rsidRPr="00890485">
        <w:t xml:space="preserve"> </w:t>
      </w:r>
      <w:r w:rsidR="00AE17BB" w:rsidRPr="00890485">
        <w:t xml:space="preserve">have been met as follows: </w:t>
      </w:r>
    </w:p>
    <w:p w:rsidR="00F21A8A" w:rsidRPr="00890485" w:rsidRDefault="00F21A8A" w:rsidP="00E770F6"/>
    <w:p w:rsidR="007F13D9" w:rsidRDefault="00E770F6" w:rsidP="007F13D9">
      <w:r w:rsidRPr="00890485">
        <w:t>__</w:t>
      </w:r>
      <w:r w:rsidR="00AE17BB" w:rsidRPr="00890485">
        <w:t>___</w:t>
      </w:r>
      <w:r w:rsidRPr="00890485">
        <w:t xml:space="preserve"> </w:t>
      </w:r>
      <w:r w:rsidR="007F13D9">
        <w:tab/>
      </w:r>
      <w:r w:rsidRPr="00890485">
        <w:t xml:space="preserve">Practitioner has practiced in the </w:t>
      </w:r>
      <w:r w:rsidR="00C06E57" w:rsidRPr="00890485">
        <w:t>clinical setting of otolaryngology</w:t>
      </w:r>
      <w:r w:rsidRPr="00890485">
        <w:t xml:space="preserve"> for 6 months or greater</w:t>
      </w:r>
    </w:p>
    <w:p w:rsidR="007F13D9" w:rsidRDefault="007F13D9" w:rsidP="007F13D9"/>
    <w:p w:rsidR="007F13D9" w:rsidRPr="007F13D9" w:rsidRDefault="00E770F6" w:rsidP="007F13D9">
      <w:r w:rsidRPr="00890485">
        <w:t>_____</w:t>
      </w:r>
      <w:r w:rsidR="004027F7" w:rsidRPr="004027F7">
        <w:t xml:space="preserve"> </w:t>
      </w:r>
      <w:r w:rsidR="007F13D9">
        <w:tab/>
      </w:r>
      <w:r w:rsidR="007F13D9" w:rsidRPr="007F13D9">
        <w:t xml:space="preserve">Observation of no less than 150 procedures (including normal /abnormal tissue distinction) of </w:t>
      </w:r>
      <w:r w:rsidR="007F13D9">
        <w:tab/>
      </w:r>
      <w:r w:rsidR="007F13D9" w:rsidRPr="007F13D9">
        <w:rPr>
          <w:b/>
        </w:rPr>
        <w:t>each procedure</w:t>
      </w:r>
      <w:r w:rsidR="007F13D9" w:rsidRPr="007F13D9">
        <w:t xml:space="preserve"> </w:t>
      </w:r>
      <w:r w:rsidR="007F13D9" w:rsidRPr="007F13D9">
        <w:rPr>
          <w:b/>
          <w:i/>
          <w:u w:val="single"/>
        </w:rPr>
        <w:t xml:space="preserve">before </w:t>
      </w:r>
      <w:r w:rsidR="007F13D9" w:rsidRPr="007F13D9">
        <w:t>requesting to train to perform the procedure</w:t>
      </w:r>
    </w:p>
    <w:p w:rsidR="004027F7" w:rsidRDefault="004027F7" w:rsidP="00E770F6"/>
    <w:p w:rsidR="004027F7" w:rsidRDefault="004027F7" w:rsidP="00E770F6"/>
    <w:p w:rsidR="0001051B" w:rsidRDefault="0001051B" w:rsidP="00E770F6">
      <w:r>
        <w:t xml:space="preserve">In signing this form, </w:t>
      </w:r>
      <w:r w:rsidR="00AE17BB" w:rsidRPr="00890485">
        <w:t xml:space="preserve">I the Collaborating /Supervising Physician </w:t>
      </w:r>
      <w:r w:rsidRPr="00890485">
        <w:t xml:space="preserve">certify </w:t>
      </w:r>
      <w:r>
        <w:t>the</w:t>
      </w:r>
      <w:r w:rsidRPr="0001051B">
        <w:t xml:space="preserve"> </w:t>
      </w:r>
      <w:r w:rsidRPr="0001051B">
        <w:rPr>
          <w:b/>
          <w:i/>
        </w:rPr>
        <w:t>Initial Requirements</w:t>
      </w:r>
      <w:r w:rsidRPr="0001051B">
        <w:t xml:space="preserve"> have been met and I am requesting to train the above named mid-level practitioner to perform the following skills in accordance with the State-wide criteria adopted by the Alabama Board of Medical Examiners:</w:t>
      </w:r>
    </w:p>
    <w:p w:rsidR="0001051B" w:rsidRDefault="0001051B" w:rsidP="00E770F6"/>
    <w:p w:rsidR="0001051B" w:rsidRDefault="0001051B" w:rsidP="0001051B">
      <w:r>
        <w:t xml:space="preserve">______Flexible </w:t>
      </w:r>
      <w:proofErr w:type="spellStart"/>
      <w:r>
        <w:t>Fiberoptic</w:t>
      </w:r>
      <w:proofErr w:type="spellEnd"/>
      <w:r>
        <w:t xml:space="preserve"> Diagnostic Laryngoscopy/</w:t>
      </w:r>
      <w:proofErr w:type="spellStart"/>
      <w:r>
        <w:t>Stroboscopy</w:t>
      </w:r>
      <w:proofErr w:type="spellEnd"/>
      <w:r>
        <w:tab/>
      </w:r>
      <w:r w:rsidR="004E7CF2">
        <w:t xml:space="preserve"> (25)</w:t>
      </w:r>
    </w:p>
    <w:p w:rsidR="0001051B" w:rsidRDefault="0001051B" w:rsidP="0001051B"/>
    <w:p w:rsidR="0001051B" w:rsidRDefault="0001051B" w:rsidP="0001051B">
      <w:r>
        <w:t xml:space="preserve">______Flexible </w:t>
      </w:r>
      <w:proofErr w:type="spellStart"/>
      <w:r>
        <w:t>Nasopharyngoscopy</w:t>
      </w:r>
      <w:proofErr w:type="spellEnd"/>
      <w:r w:rsidR="004E7CF2">
        <w:t xml:space="preserve"> (25)</w:t>
      </w:r>
    </w:p>
    <w:p w:rsidR="0001051B" w:rsidRDefault="0001051B" w:rsidP="0001051B"/>
    <w:p w:rsidR="0001051B" w:rsidRDefault="0001051B" w:rsidP="0001051B">
      <w:r>
        <w:t>______Diagnostic Nasal Endoscopy (flexible and rigid)</w:t>
      </w:r>
      <w:r w:rsidR="004E7CF2">
        <w:t xml:space="preserve"> (25)</w:t>
      </w:r>
    </w:p>
    <w:p w:rsidR="0001051B" w:rsidRDefault="0001051B" w:rsidP="0001051B"/>
    <w:p w:rsidR="0001051B" w:rsidRDefault="0001051B" w:rsidP="0001051B">
      <w:r>
        <w:t>Mid-level practitioner will submit documentation of supervised practice on the forms provided with the approval notice of 25</w:t>
      </w:r>
      <w:r w:rsidR="004E7CF2">
        <w:t>(each skill) proctored</w:t>
      </w:r>
      <w:r>
        <w:t xml:space="preserve"> procedures for initial certification.</w:t>
      </w:r>
    </w:p>
    <w:p w:rsidR="0001051B" w:rsidRDefault="0001051B" w:rsidP="00E770F6"/>
    <w:p w:rsidR="0001051B" w:rsidRDefault="0001051B" w:rsidP="00E770F6"/>
    <w:p w:rsidR="00AE17BB" w:rsidRPr="00890485" w:rsidRDefault="00890485" w:rsidP="00E770F6">
      <w:r>
        <w:t>X</w:t>
      </w:r>
      <w:r w:rsidR="00AE17BB" w:rsidRPr="00890485">
        <w:t>________________________________________________ _____________________________</w:t>
      </w:r>
    </w:p>
    <w:p w:rsidR="00AE17BB" w:rsidRPr="00890485" w:rsidRDefault="00890485" w:rsidP="00E770F6">
      <w:r>
        <w:t xml:space="preserve">Printed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E17BB" w:rsidRPr="00890485">
        <w:t>License Number</w:t>
      </w:r>
    </w:p>
    <w:p w:rsidR="00AE17BB" w:rsidRPr="00890485" w:rsidRDefault="00AE17BB" w:rsidP="00E770F6">
      <w:r w:rsidRPr="00890485">
        <w:t>X_____________________________________________</w:t>
      </w:r>
      <w:r w:rsidR="00890485">
        <w:t>___ _____________________________</w:t>
      </w:r>
    </w:p>
    <w:p w:rsidR="00AE17BB" w:rsidRPr="00890485" w:rsidRDefault="00AE17BB" w:rsidP="00E770F6">
      <w:r w:rsidRPr="00890485">
        <w:t>Signature</w:t>
      </w:r>
      <w:r w:rsidRPr="00890485">
        <w:tab/>
      </w:r>
      <w:r w:rsidR="00890485">
        <w:tab/>
      </w:r>
      <w:r w:rsidR="00890485">
        <w:tab/>
      </w:r>
      <w:r w:rsidR="00890485">
        <w:tab/>
      </w:r>
      <w:r w:rsidR="00890485">
        <w:tab/>
      </w:r>
      <w:r w:rsidR="00890485">
        <w:tab/>
        <w:t xml:space="preserve">    </w:t>
      </w:r>
      <w:r w:rsidR="00890485">
        <w:tab/>
        <w:t xml:space="preserve">  Date</w:t>
      </w:r>
    </w:p>
    <w:p w:rsidR="00AE17BB" w:rsidRDefault="00AE17BB" w:rsidP="00E770F6">
      <w:pPr>
        <w:rPr>
          <w:sz w:val="18"/>
          <w:szCs w:val="18"/>
        </w:rPr>
      </w:pPr>
    </w:p>
    <w:p w:rsidR="00890485" w:rsidRDefault="00890485" w:rsidP="00E770F6"/>
    <w:p w:rsidR="00AE17BB" w:rsidRPr="00890485" w:rsidRDefault="00AE17BB" w:rsidP="00AE17BB">
      <w:pPr>
        <w:jc w:val="both"/>
      </w:pPr>
      <w:r w:rsidRPr="00890485">
        <w:tab/>
      </w:r>
      <w:r w:rsidRPr="00890485">
        <w:tab/>
      </w:r>
      <w:r w:rsidRPr="00890485">
        <w:tab/>
        <w:t xml:space="preserve"> </w:t>
      </w:r>
    </w:p>
    <w:p w:rsidR="00220CBD" w:rsidRPr="00890485" w:rsidRDefault="00794040" w:rsidP="00AE17BB">
      <w:pPr>
        <w:jc w:val="both"/>
        <w:rPr>
          <w:b/>
        </w:rPr>
      </w:pPr>
      <w:r w:rsidRPr="00890485">
        <w:t>**Training may not begin until you have been approved to train by both the Alabama Board of Medical Examiners and the Alabama Board of Nursing.</w:t>
      </w:r>
      <w:r w:rsidR="000078C6" w:rsidRPr="00890485">
        <w:t xml:space="preserve">  </w:t>
      </w:r>
      <w:r w:rsidR="003B36E4" w:rsidRPr="00890485">
        <w:rPr>
          <w:b/>
          <w:i/>
          <w:u w:val="single"/>
        </w:rPr>
        <w:t xml:space="preserve">APPROVAL TO TRAIN WILL </w:t>
      </w:r>
      <w:r w:rsidR="00F21A8A" w:rsidRPr="00890485">
        <w:rPr>
          <w:b/>
          <w:i/>
          <w:u w:val="single"/>
        </w:rPr>
        <w:t>EXPIRE</w:t>
      </w:r>
      <w:r w:rsidR="003B36E4" w:rsidRPr="00890485">
        <w:rPr>
          <w:b/>
          <w:i/>
          <w:u w:val="single"/>
        </w:rPr>
        <w:t xml:space="preserve"> IF DOCUMENTATION OF SUPERVISED PRACTICE IS NOT RECEIVED WITHIN </w:t>
      </w:r>
      <w:r w:rsidR="00F21A8A" w:rsidRPr="00890485">
        <w:rPr>
          <w:b/>
          <w:i/>
          <w:u w:val="single"/>
        </w:rPr>
        <w:t>ONE (1) YEAR</w:t>
      </w:r>
      <w:r w:rsidR="003B36E4" w:rsidRPr="00890485">
        <w:rPr>
          <w:b/>
          <w:i/>
          <w:u w:val="single"/>
        </w:rPr>
        <w:t>!</w:t>
      </w:r>
    </w:p>
    <w:p w:rsidR="00C06E57" w:rsidRPr="00890485" w:rsidRDefault="00C06E57" w:rsidP="00220CBD">
      <w:pPr>
        <w:jc w:val="right"/>
      </w:pPr>
    </w:p>
    <w:p w:rsidR="00220CBD" w:rsidRPr="00890485" w:rsidRDefault="000E14E3" w:rsidP="00220CBD">
      <w:pPr>
        <w:jc w:val="right"/>
        <w:rPr>
          <w:sz w:val="16"/>
          <w:szCs w:val="16"/>
        </w:rPr>
      </w:pPr>
      <w:r>
        <w:rPr>
          <w:sz w:val="16"/>
          <w:szCs w:val="16"/>
        </w:rPr>
        <w:t>Adopted 2/21/2018</w:t>
      </w:r>
    </w:p>
    <w:sectPr w:rsidR="00220CBD" w:rsidRPr="0089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4EC"/>
    <w:multiLevelType w:val="hybridMultilevel"/>
    <w:tmpl w:val="F176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1D2"/>
    <w:multiLevelType w:val="hybridMultilevel"/>
    <w:tmpl w:val="3DD8E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16471"/>
    <w:multiLevelType w:val="hybridMultilevel"/>
    <w:tmpl w:val="5FCA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43C5"/>
    <w:multiLevelType w:val="hybridMultilevel"/>
    <w:tmpl w:val="A51A7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B"/>
    <w:rsid w:val="000078C6"/>
    <w:rsid w:val="0001051B"/>
    <w:rsid w:val="000E14E3"/>
    <w:rsid w:val="00220CBD"/>
    <w:rsid w:val="002A1BDA"/>
    <w:rsid w:val="002B57A5"/>
    <w:rsid w:val="002C5C74"/>
    <w:rsid w:val="00377CA5"/>
    <w:rsid w:val="003B36E4"/>
    <w:rsid w:val="004027F7"/>
    <w:rsid w:val="004E7CF2"/>
    <w:rsid w:val="006604C1"/>
    <w:rsid w:val="00794040"/>
    <w:rsid w:val="007E14AD"/>
    <w:rsid w:val="007F13D9"/>
    <w:rsid w:val="00890485"/>
    <w:rsid w:val="008F7262"/>
    <w:rsid w:val="00952566"/>
    <w:rsid w:val="00975056"/>
    <w:rsid w:val="00A25156"/>
    <w:rsid w:val="00A66AD9"/>
    <w:rsid w:val="00AB364F"/>
    <w:rsid w:val="00AE17BB"/>
    <w:rsid w:val="00B47377"/>
    <w:rsid w:val="00C06E57"/>
    <w:rsid w:val="00C5207B"/>
    <w:rsid w:val="00D0631B"/>
    <w:rsid w:val="00D142DB"/>
    <w:rsid w:val="00DD65AD"/>
    <w:rsid w:val="00E770F6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4A0B8-E5CD-4960-9532-880F3EA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Board of Medical Examiners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Ward</dc:creator>
  <cp:lastModifiedBy>Carla Kruger</cp:lastModifiedBy>
  <cp:revision>2</cp:revision>
  <cp:lastPrinted>2019-02-14T18:46:00Z</cp:lastPrinted>
  <dcterms:created xsi:type="dcterms:W3CDTF">2019-07-25T20:10:00Z</dcterms:created>
  <dcterms:modified xsi:type="dcterms:W3CDTF">2019-07-25T20:10:00Z</dcterms:modified>
</cp:coreProperties>
</file>